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部署教程</w:t>
      </w:r>
    </w:p>
    <w:p>
      <w:r>
        <w:t>服务器需求：linux centos 7.8+</w:t>
      </w:r>
    </w:p>
    <w:p>
      <w:r>
        <w:t>推荐使用宝塔面板：安装docker</w:t>
      </w:r>
    </w:p>
    <w:p>
      <w:r>
        <w:t>再次说明一下很多人使用宝塔面板时安装docker的流程是错误的，不要去安装Docker管理器那堆垃圾很吃配置</w:t>
      </w:r>
    </w:p>
    <w:p>
      <w:r>
        <w:t>正确安装docker 的方式：</w:t>
      </w:r>
    </w:p>
    <w:p>
      <w:r>
        <w:t>请点击宝塔面板菜单的：Docker  提示你没有安装 点击安装 即可！</w:t>
      </w:r>
    </w:p>
    <w:p>
      <w:r>
        <w:t>新版本的宝塔面板菜单栏默认没有Docker，请点击：面板设置》面板菜单栏隐藏 – 设置菜单栏显示Docker</w:t>
      </w:r>
    </w:p>
    <w:p>
      <w:r>
        <w:rPr>
          <w:b/>
          <w:bCs/>
        </w:rPr>
        <w:t>补充说明：服务器需要安装Redis （宝塔菜单》软件商店》redis）安装一下</w:t>
      </w:r>
    </w:p>
    <w:p>
      <w:pPr>
        <w:numPr>
          <w:ilvl w:val="0"/>
          <w:numId w:val="1"/>
        </w:numPr>
      </w:pPr>
      <w:r>
        <w:t>1.首先下载源代码 通过宝塔面板上传到》文件 (任意目录)  且解压出来</w:t>
      </w:r>
    </w:p>
    <w:p>
      <w:pPr>
        <w:numPr>
          <w:ilvl w:val="0"/>
          <w:numId w:val="1"/>
        </w:numPr>
      </w:pPr>
      <w:r>
        <w:t>2.修改文件：</w:t>
      </w:r>
      <w:r>
        <w:rPr>
          <w:b/>
          <w:bCs/>
        </w:rPr>
        <w:t>.env.docker</w:t>
      </w:r>
      <w:r>
        <w:t>  内第：20  21行为你自己的：</w:t>
      </w:r>
      <w:r>
        <w:rPr>
          <w:b/>
          <w:bCs/>
        </w:rPr>
        <w:t>API_ID</w:t>
      </w:r>
      <w:r>
        <w:t> 和 </w:t>
      </w:r>
      <w:r>
        <w:rPr>
          <w:b/>
          <w:bCs/>
        </w:rPr>
        <w:t>API_HASH</w:t>
      </w:r>
    </w:p>
    <w:p>
      <w:r>
        <w:t>TELEGRAM_API_ID=</w:t>
      </w:r>
    </w:p>
    <w:p>
      <w:r>
        <w:t>TELEGRAM_API_HASH=</w:t>
      </w:r>
    </w:p>
    <w:p>
      <w:r>
        <w:t>什么是</w:t>
      </w:r>
      <w:r>
        <w:rPr>
          <w:b/>
          <w:bCs/>
        </w:rPr>
        <w:t>API_ID</w:t>
      </w:r>
      <w:r>
        <w:t> 和 </w:t>
      </w:r>
      <w:r>
        <w:rPr>
          <w:b/>
          <w:bCs/>
        </w:rPr>
        <w:t>API_HASH？（这是电报官方的开发者ID 和 HASH 协议号 普号 tdlib等必须用的东西）</w:t>
      </w:r>
    </w:p>
    <w:p>
      <w:r>
        <w:t>如果你没有</w:t>
      </w:r>
      <w:r>
        <w:rPr>
          <w:b/>
          <w:bCs/>
        </w:rPr>
        <w:t>API_ID</w:t>
      </w:r>
      <w:r>
        <w:t> 和 </w:t>
      </w:r>
      <w:r>
        <w:rPr>
          <w:b/>
          <w:bCs/>
        </w:rPr>
        <w:t>API_HASH 可以自己免费申请，申请教程：电报开发者 API_ID 申请教程</w:t>
      </w:r>
    </w:p>
    <w:p>
      <w:pPr>
        <w:numPr>
          <w:ilvl w:val="0"/>
          <w:numId w:val="1"/>
        </w:numPr>
      </w:pPr>
      <w:r>
        <w:t>3.修改文件：</w:t>
      </w:r>
      <w:r>
        <w:rPr>
          <w:b/>
          <w:bCs/>
        </w:rPr>
        <w:t>监听关键词.json</w:t>
      </w:r>
      <w:r>
        <w:t> 内的 tguser (填写你接收监听消息的TG用户名)  key（要监听的关键词 符号“|”间隔）</w:t>
      </w:r>
    </w:p>
    <w:p>
      <w:pPr>
        <w:numPr>
          <w:ilvl w:val="0"/>
          <w:numId w:val="1"/>
        </w:numPr>
      </w:pPr>
      <w:r>
        <w:t>4.在文件目录终端输入启动命令：./start  即可启动项目  （</w:t>
      </w:r>
      <w:r>
        <w:rPr>
          <w:b/>
          <w:bCs/>
        </w:rPr>
        <w:t>宝塔面板菜单》安全  放行端口：9503</w:t>
      </w:r>
      <w:r>
        <w:t>）</w:t>
      </w:r>
    </w:p>
    <w:p>
      <w:r>
        <w:t> </w:t>
      </w:r>
    </w:p>
    <w:p>
      <w:r>
        <w:t>在终端输入命令：./start       调试模式 启动机器人    (首次部署推荐使用)</w:t>
      </w:r>
    </w:p>
    <w:p>
      <w:r>
        <w:t>在终端输入命令：./start -d  后台模式 启动机器人</w:t>
      </w:r>
    </w:p>
    <w:p>
      <w:r>
        <w:t>在终端输入命令：./reload    重新启动机器人</w:t>
      </w:r>
    </w:p>
    <w:p>
      <w:r>
        <w:t>在终端输入命令：./stop      停止机器人</w:t>
      </w:r>
    </w:p>
    <w:p>
      <w:r>
        <w:t> </w:t>
      </w:r>
    </w:p>
    <w:p>
      <w:r>
        <w:t>上监听号教程（支持无限个号）复制下面url后修改对应信息在浏览器访问1次即可</w:t>
      </w:r>
    </w:p>
    <w:p>
      <w:r>
        <w:t>1.</w:t>
      </w:r>
      <w:r>
        <w:rPr>
          <w:b/>
          <w:bCs/>
        </w:rPr>
        <w:t>创建session</w:t>
      </w:r>
      <w:r>
        <w:t> (该session可以随便定义 每个号用不同的session)  有点慢请等待他返回：”success”: true,</w:t>
      </w:r>
    </w:p>
    <w:p>
      <w:r>
        <w:t>http://你的服务器IP:9503/system/addSession?session=test</w:t>
      </w:r>
    </w:p>
    <w:p>
      <w:r>
        <w:t>提示：后续步骤中的test就是第1步的session必须一致</w:t>
      </w:r>
    </w:p>
    <w:p>
      <w:r>
        <w:t>2.</w:t>
      </w:r>
      <w:r>
        <w:rPr>
          <w:b/>
          <w:bCs/>
        </w:rPr>
        <w:t>登录普号</w:t>
      </w:r>
      <w:r>
        <w:t> phone为你的飞机手机号</w:t>
      </w:r>
    </w:p>
    <w:p>
      <w:r>
        <w:t>http://你的服务器IP:9503/api/test/phoneLogin?phone=+8613111111111</w:t>
      </w:r>
    </w:p>
    <w:p>
      <w:r>
        <w:t>3.</w:t>
      </w:r>
      <w:r>
        <w:rPr>
          <w:b/>
          <w:bCs/>
        </w:rPr>
        <w:t>核对验证码</w:t>
      </w:r>
      <w:r>
        <w:t> code为你飞机收到的验证码</w:t>
      </w:r>
    </w:p>
    <w:p>
      <w:r>
        <w:t>http://你的服务器IP:9503//api/test/completePhoneLogin?code=64139</w:t>
      </w:r>
    </w:p>
    <w:p>
      <w:r>
        <w:t> </w:t>
      </w:r>
    </w:p>
    <w:p>
      <w:r>
        <w:t>4.</w:t>
      </w:r>
      <w:r>
        <w:rPr>
          <w:b/>
          <w:bCs/>
        </w:rPr>
        <w:t>二步密码验证</w:t>
      </w:r>
      <w:r>
        <w:t>（如果你的飞机号没有设定二步密码 – 第3步就已经上号成功了  – 这步忽略）</w:t>
      </w:r>
    </w:p>
    <w:p>
      <w:r>
        <w:t>http://你的服务器IP:9503/api/test/complete2falogin?password=这里填你的二步密码</w:t>
      </w:r>
    </w:p>
    <w:p>
      <w:r>
        <w:t>OK 上号完毕  （</w:t>
      </w:r>
      <w:r>
        <w:rPr>
          <w:b/>
          <w:bCs/>
        </w:rPr>
        <w:t>建议重新启动一下项目</w:t>
      </w:r>
      <w:r>
        <w:t>）</w:t>
      </w:r>
    </w:p>
    <w:p>
      <w:r>
        <w:t>如何监听指定群或频道？</w:t>
      </w:r>
    </w:p>
    <w:p>
      <w:r>
        <w:t>监听号同时是可以使用电脑或手机登录的不影响不冲突，你登录自己所谓的监听号（去加点群 或 频道）你想监听那些群就去加加个几百个群 几百个频道都可以同时监听这些群的消息，只要有消息是你设定的关键词就会推送给你（</w:t>
      </w:r>
      <w:r>
        <w:rPr>
          <w:b/>
          <w:bCs/>
        </w:rPr>
        <w:t>监听关键词.json</w:t>
      </w:r>
      <w:r>
        <w:t> 内设定的：</w:t>
      </w:r>
      <w:r>
        <w:rPr>
          <w:b/>
          <w:bCs/>
        </w:rPr>
        <w:t>tguser</w:t>
      </w:r>
      <w:r>
        <w:t>）</w:t>
      </w:r>
    </w:p>
    <w:p>
      <w:r>
        <w:t>如何用协议号作为监听号？</w:t>
      </w:r>
    </w:p>
    <w:p>
      <w:r>
        <w:t>首先这种监听是不会封号的完全可以自己搞个号去用，当然你也可以买协议号去做监听号</w:t>
      </w:r>
    </w:p>
    <w:p>
      <w:r>
        <w:t>首先在电脑或手机登录好协议号</w:t>
      </w:r>
    </w:p>
    <w:p>
      <w:r>
        <w:t>然后按上面的 </w:t>
      </w:r>
      <w:r>
        <w:rPr>
          <w:b/>
          <w:bCs/>
        </w:rPr>
        <w:t>上监听号教程</w:t>
      </w:r>
      <w:r>
        <w:t> 操作即可</w:t>
      </w:r>
    </w:p>
    <w:p>
      <w:r>
        <w:t>额外说明</w:t>
      </w:r>
    </w:p>
    <w:p>
      <w:r>
        <w:t>避免监听号被风控，建议你接收消息的号（</w:t>
      </w:r>
      <w:r>
        <w:rPr>
          <w:b/>
          <w:bCs/>
        </w:rPr>
        <w:t>监听关键词.json</w:t>
      </w:r>
      <w:r>
        <w:t> 内设定的：</w:t>
      </w:r>
      <w:r>
        <w:rPr>
          <w:b/>
          <w:bCs/>
        </w:rPr>
        <w:t>tguser</w:t>
      </w:r>
      <w:r>
        <w:t>）事先给监听号发个消息或加为双向联系人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不错吧源码 bbs.bucuoba.com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AE2F37"/>
    <w:multiLevelType w:val="multilevel"/>
    <w:tmpl w:val="29AE2F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jNWIwZjRjNWQzM2Y2ZDFlZjk4NmY2ZWJlMmI4YjgifQ=="/>
  </w:docVars>
  <w:rsids>
    <w:rsidRoot w:val="00FC2EFC"/>
    <w:rsid w:val="006972BB"/>
    <w:rsid w:val="008C445E"/>
    <w:rsid w:val="00CF3266"/>
    <w:rsid w:val="00FC2EFC"/>
    <w:rsid w:val="6A71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940</Words>
  <Characters>1404</Characters>
  <Lines>10</Lines>
  <Paragraphs>3</Paragraphs>
  <TotalTime>0</TotalTime>
  <ScaleCrop>false</ScaleCrop>
  <LinksUpToDate>false</LinksUpToDate>
  <CharactersWithSpaces>1499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2024-07-06T02:01:00Z</dcterms:created>
  <dc:creator>fangbin11@163.com</dc:creator>
  <cp:lastModifiedBy>Administrator</cp:lastModifiedBy>
  <dcterms:modified xsi:type="dcterms:W3CDTF">2024-07-10T12:53:11Z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1364B0BB4EFB4120B7F63C2BE1A2AD13_12</vt:lpwstr>
  </property>
</Properties>
</file>